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B87E" w14:textId="77777777" w:rsidR="005C1A04" w:rsidRDefault="005C1A04"/>
    <w:tbl>
      <w:tblPr>
        <w:tblStyle w:val="11"/>
        <w:tblW w:w="21538" w:type="dxa"/>
        <w:tblLayout w:type="fixed"/>
        <w:tblLook w:val="04A0" w:firstRow="1" w:lastRow="0" w:firstColumn="1" w:lastColumn="0" w:noHBand="0" w:noVBand="1"/>
      </w:tblPr>
      <w:tblGrid>
        <w:gridCol w:w="567"/>
        <w:gridCol w:w="8073"/>
        <w:gridCol w:w="12898"/>
      </w:tblGrid>
      <w:tr w:rsidR="00634000" w:rsidRPr="00634000" w14:paraId="5B5B8BD6" w14:textId="77777777" w:rsidTr="00634000">
        <w:trPr>
          <w:trHeight w:val="127"/>
        </w:trPr>
        <w:tc>
          <w:tcPr>
            <w:tcW w:w="567" w:type="dxa"/>
            <w:shd w:val="clear" w:color="000000" w:fill="FFF2CC"/>
          </w:tcPr>
          <w:p w14:paraId="110F7580" w14:textId="77777777" w:rsidR="00634000" w:rsidRPr="00634000" w:rsidRDefault="00634000" w:rsidP="0063400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34000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91B6800" w14:textId="77777777" w:rsidR="00634000" w:rsidRPr="00634000" w:rsidRDefault="00634000" w:rsidP="0063400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34000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B7179D4" w14:textId="77777777" w:rsidR="00634000" w:rsidRPr="00634000" w:rsidRDefault="00634000" w:rsidP="0063400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34000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634000" w:rsidRPr="00634000" w14:paraId="3A3B1D02" w14:textId="77777777" w:rsidTr="007E33D8">
        <w:trPr>
          <w:trHeight w:val="356"/>
        </w:trPr>
        <w:tc>
          <w:tcPr>
            <w:tcW w:w="567" w:type="dxa"/>
            <w:vMerge w:val="restart"/>
            <w:vAlign w:val="center"/>
          </w:tcPr>
          <w:p w14:paraId="62107811" w14:textId="77777777" w:rsidR="00634000" w:rsidRPr="00634000" w:rsidRDefault="00634000" w:rsidP="0063400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34000">
              <w:rPr>
                <w:rFonts w:ascii="BIZ UDゴシック" w:eastAsia="BIZ UDゴシック" w:hAnsi="BIZ UDゴシック" w:cs="Mangal" w:hint="eastAsia"/>
              </w:rPr>
              <w:t>22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CDB1086" w14:textId="77777777" w:rsidR="00634000" w:rsidRPr="00634000" w:rsidRDefault="00634000" w:rsidP="00634000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634000">
              <w:rPr>
                <w:rFonts w:ascii="BIZ UDPゴシック" w:eastAsia="BIZ UDPゴシック" w:hAnsi="BIZ UDPゴシック" w:cs="Mangal" w:hint="eastAsia"/>
                <w:color w:val="030303"/>
              </w:rPr>
              <w:t>仮設住宅（民間のアパート）の申し込み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B15B12E" w14:textId="77777777" w:rsidR="00634000" w:rsidRPr="00634000" w:rsidRDefault="00634000" w:rsidP="00634000">
            <w:pPr>
              <w:rPr>
                <w:rFonts w:ascii="Arial" w:eastAsia="ＭＳ ゴシック" w:hAnsi="Arial" w:cs="Arial"/>
              </w:rPr>
            </w:pPr>
            <w:proofErr w:type="spellStart"/>
            <w:r w:rsidRPr="00634000">
              <w:rPr>
                <w:rFonts w:ascii="Mangal" w:eastAsia="Arial" w:hAnsi="Mangal" w:cs="Mangal"/>
                <w:sz w:val="20"/>
                <w:szCs w:val="20"/>
              </w:rPr>
              <w:t>अस्थायी</w:t>
            </w:r>
            <w:proofErr w:type="spellEnd"/>
            <w:r w:rsidRPr="00634000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Arial" w:hAnsi="Mangal" w:cs="Mangal"/>
                <w:sz w:val="20"/>
                <w:szCs w:val="20"/>
              </w:rPr>
              <w:t>निवास</w:t>
            </w:r>
            <w:proofErr w:type="spellEnd"/>
            <w:r w:rsidRPr="00634000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r w:rsidRPr="00634000">
              <w:rPr>
                <w:rFonts w:ascii="Mangal" w:eastAsia="Arial" w:hAnsi="Mangal" w:cs="Mangal"/>
                <w:sz w:val="20"/>
                <w:szCs w:val="20"/>
              </w:rPr>
              <w:t>(</w:t>
            </w:r>
            <w:proofErr w:type="spellStart"/>
            <w:r w:rsidRPr="00634000">
              <w:rPr>
                <w:rFonts w:ascii="Mangal" w:eastAsia="Arial" w:hAnsi="Mangal" w:cs="Mangal"/>
                <w:sz w:val="20"/>
                <w:szCs w:val="20"/>
                <w:lang w:bidi="ne-NP"/>
              </w:rPr>
              <w:t>गैर-</w:t>
            </w:r>
            <w:r w:rsidRPr="00634000">
              <w:rPr>
                <w:rFonts w:ascii="Mangal" w:eastAsia="Arial" w:hAnsi="Mangal" w:cs="Mangal"/>
                <w:sz w:val="20"/>
                <w:szCs w:val="20"/>
              </w:rPr>
              <w:t>सरकारी</w:t>
            </w:r>
            <w:proofErr w:type="spellEnd"/>
            <w:r w:rsidRPr="00634000">
              <w:rPr>
                <w:rFonts w:ascii="Mangal" w:eastAsia="Arial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Arial" w:hAnsi="Mangal" w:cs="Mangal"/>
                <w:sz w:val="20"/>
                <w:szCs w:val="20"/>
              </w:rPr>
              <w:t>अपार्टमेन्ट</w:t>
            </w:r>
            <w:proofErr w:type="spellEnd"/>
            <w:r w:rsidRPr="00634000">
              <w:rPr>
                <w:rFonts w:ascii="Mangal" w:eastAsia="Arial" w:hAnsi="Mangal" w:cs="Mangal"/>
                <w:sz w:val="20"/>
                <w:szCs w:val="20"/>
              </w:rPr>
              <w:t xml:space="preserve">) </w:t>
            </w:r>
            <w:proofErr w:type="spellStart"/>
            <w:r w:rsidRPr="00634000">
              <w:rPr>
                <w:rFonts w:ascii="Mangal" w:eastAsia="Arial" w:hAnsi="Mangal" w:cs="Mangal"/>
                <w:sz w:val="20"/>
                <w:szCs w:val="20"/>
              </w:rPr>
              <w:t>को</w:t>
            </w:r>
            <w:proofErr w:type="spellEnd"/>
            <w:r w:rsidRPr="00634000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Arial" w:hAnsi="Mangal" w:cs="Mangal"/>
                <w:sz w:val="20"/>
                <w:szCs w:val="20"/>
              </w:rPr>
              <w:t>लागि</w:t>
            </w:r>
            <w:proofErr w:type="spellEnd"/>
            <w:r w:rsidRPr="00634000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Arial" w:hAnsi="Mangal" w:cs="Mangal"/>
                <w:sz w:val="20"/>
                <w:szCs w:val="20"/>
              </w:rPr>
              <w:t>आवेदन</w:t>
            </w:r>
            <w:proofErr w:type="spellEnd"/>
          </w:p>
        </w:tc>
      </w:tr>
      <w:tr w:rsidR="00634000" w:rsidRPr="00634000" w14:paraId="4211A89C" w14:textId="77777777" w:rsidTr="007E33D8">
        <w:trPr>
          <w:trHeight w:val="859"/>
        </w:trPr>
        <w:tc>
          <w:tcPr>
            <w:tcW w:w="567" w:type="dxa"/>
            <w:vMerge/>
            <w:vAlign w:val="center"/>
          </w:tcPr>
          <w:p w14:paraId="08D4B3C4" w14:textId="77777777" w:rsidR="00634000" w:rsidRPr="00634000" w:rsidRDefault="00634000" w:rsidP="00634000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301181B" w14:textId="77777777" w:rsidR="00634000" w:rsidRPr="00634000" w:rsidRDefault="00634000" w:rsidP="0063400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希望の物件を探して、申し込みをしてください。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※「大規模半壊」とは、損害の割合が40％以上50%未満の住宅のことです。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1. 入居者の条件（すべてに当てはまる人）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(1)</w:t>
            </w:r>
            <w:r w:rsidRPr="00634000">
              <w:rPr>
                <w:rFonts w:ascii="BIZ UDPゴシック" w:eastAsia="BIZ UDPゴシック" w:hAnsi="BIZ UDPゴシック" w:cs="ＭＳ Ｐゴシック"/>
                <w:color w:val="030303"/>
              </w:rPr>
              <w:t> 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t>20XX年X月XX日に、市内に住所がある人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(2) 地震で住居が全壊（大規模半壊を含む）して、住む住宅がない人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(3) 住居が確保できない人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(4) 市を通して、住宅の応急修理をしていない人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2. 費用負担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(1) 入居者の負担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A．光熱水費、管理費、共益費、駐車場費、自治会費など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B．仮設住宅を出る時に修理費用が敷金より高い場合の不足額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※「敷金」とは、入居者が貸主に預ける保証金のことです。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(2) 市の負担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C．家賃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D．礼金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※「礼金」とは、家を借りる時に貸主に払うお金のことです。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E．仲介手数料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F．敷金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G．火災保険等損害保険料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3. 入居期間　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最長２年間</w:t>
            </w:r>
          </w:p>
          <w:p w14:paraId="3C069C99" w14:textId="77777777" w:rsidR="00634000" w:rsidRPr="00634000" w:rsidRDefault="00634000" w:rsidP="0063400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t>4. 必要書類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・申込書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・住民票（世帯全員）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・り災証明書（コピー可）　＊り災証明書がない場合も申し込みできます。</w:t>
            </w:r>
          </w:p>
          <w:p w14:paraId="64B27CC9" w14:textId="77777777" w:rsidR="00634000" w:rsidRPr="00634000" w:rsidRDefault="00634000" w:rsidP="00634000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t>5. 申し込み受付の期間・場所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X月X日(X)まではX </w:t>
            </w:r>
            <w:proofErr w:type="spellStart"/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t>X</w:t>
            </w:r>
            <w:proofErr w:type="spellEnd"/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t> 臨時窓口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X月X日(X)以降は市役所 X階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必要書類を揃えて申し込みしてください。</w:t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634000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6. 問い合せ先</w:t>
            </w:r>
          </w:p>
          <w:p w14:paraId="2E6A17BE" w14:textId="77777777" w:rsidR="00634000" w:rsidRPr="00634000" w:rsidRDefault="00634000" w:rsidP="00634000">
            <w:pPr>
              <w:rPr>
                <w:rFonts w:ascii="BIZ UDPゴシック" w:eastAsia="BIZ UDPゴシック" w:hAnsi="BIZ UDPゴシック" w:cs="Mangal"/>
              </w:rPr>
            </w:pPr>
            <w:r w:rsidRPr="00634000">
              <w:rPr>
                <w:rFonts w:ascii="BIZ UDPゴシック" w:eastAsia="BIZ UDPゴシック" w:hAnsi="BIZ UDPゴシック" w:cs="Mangal"/>
              </w:rPr>
              <w:lastRenderedPageBreak/>
              <w:t>XXXXXXXX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71D9D01" w14:textId="77777777" w:rsidR="00634000" w:rsidRPr="00634000" w:rsidRDefault="00634000" w:rsidP="00634000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lastRenderedPageBreak/>
              <w:t>भूकम्पले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निवास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तहसनहस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("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दाईकिबो-हान्काई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समेत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)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भएर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खर्चमा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बस्ने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कोठा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लिन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नसक्ने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व्यक्तिले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सहरले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लिएको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गैर-सरकारी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अपार्टमेन्टमा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अस्थायी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निवासको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रूपमा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प्रयोग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गरी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बस्न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सकिन्छ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061D060F" w14:textId="77777777" w:rsidR="00634000" w:rsidRPr="00634000" w:rsidRDefault="00634000" w:rsidP="00634000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आफू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बस्न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चाहने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अपार्टमेन्ट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खोजेर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आवेदन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दिनुहोस्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27E26FF" w14:textId="77777777" w:rsidR="00634000" w:rsidRPr="00634000" w:rsidRDefault="00634000" w:rsidP="00634000">
            <w:pPr>
              <w:ind w:left="283" w:hanging="170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>*</w:t>
            </w:r>
            <w:r w:rsidRPr="00634000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ab/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दाईकिबो-हान्काई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भन्नाले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४०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प्रतिशत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सोभन्दा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बढी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र ५०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प्रतिशतभन्दा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कम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क्षति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निवासलाई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बुझाउँछ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5CAACB4B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1F45E11A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१.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बस्नको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योग्यताहरू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(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यी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सबै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हुनुपर्छ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)</w:t>
            </w:r>
          </w:p>
          <w:p w14:paraId="56D968A7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(१)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सन्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२०</w:t>
            </w:r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XX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साल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X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महिना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XX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तारिख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BIZ UDPゴシック" w:hAnsi="Mangal" w:cs="Mangal" w:hint="cs"/>
                <w:color w:val="030303"/>
                <w:sz w:val="20"/>
                <w:szCs w:val="20"/>
                <w:lang w:bidi="ne-NP"/>
              </w:rPr>
              <w:t>उक्त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सहर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भित्र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ठेगाना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भएको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व्यक्ति</w:t>
            </w:r>
            <w:proofErr w:type="spellEnd"/>
          </w:p>
          <w:p w14:paraId="6D90B013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(२)</w:t>
            </w:r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भूकम्पले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गर्दा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आफ्नो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निवास</w:t>
            </w:r>
            <w:proofErr w:type="spellEnd"/>
            <w:r w:rsidRPr="00634000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तहसनहस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("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दाईकिबो-हान्काई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समेत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)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भएर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बस्ने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घर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नभएको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व्यक्ति</w:t>
            </w:r>
            <w:proofErr w:type="spellEnd"/>
          </w:p>
          <w:p w14:paraId="62BFA7D6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(३)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बस्ने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कोठा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लिन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नसक्ने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व्यक्ति</w:t>
            </w:r>
            <w:proofErr w:type="spellEnd"/>
          </w:p>
          <w:p w14:paraId="6D969BF9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(४)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सहरबाट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निवासको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अस्थायी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मर्मत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सेवा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नपाएको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व्यक्ति</w:t>
            </w:r>
            <w:proofErr w:type="spellEnd"/>
          </w:p>
          <w:p w14:paraId="45EA9A7D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54359124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२.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बेहोर्नुपर्ने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खर्च</w:t>
            </w:r>
            <w:proofErr w:type="spellEnd"/>
          </w:p>
          <w:p w14:paraId="260DE2DA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(१)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बस्ने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व्यक्तिले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बेहोर्नु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पर्ने</w:t>
            </w:r>
            <w:proofErr w:type="spellEnd"/>
          </w:p>
          <w:p w14:paraId="7DC497B0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A.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बिजुली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तथा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ग्याँस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पानीको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खर्च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प्रशासनिक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खर्च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बस्नेहरू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सबैले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बेहोर्ने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खर्च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पार्किङको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खर्च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स्थानीय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समुदायिक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समितिमा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लाग्ने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खर्च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आदि</w:t>
            </w:r>
            <w:proofErr w:type="spellEnd"/>
          </w:p>
          <w:p w14:paraId="79FC3A9D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B.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अस्थायी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निवास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छोड्ने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बेला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आउने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मर्मतको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खर्च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"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सिकीकिन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(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डिपोजिट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)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भन्दा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धेरै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भएमा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त्यस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अपुग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रकम</w:t>
            </w:r>
            <w:proofErr w:type="spellEnd"/>
          </w:p>
          <w:p w14:paraId="5C6186A7" w14:textId="77777777" w:rsidR="00634000" w:rsidRPr="00634000" w:rsidRDefault="00634000" w:rsidP="00634000">
            <w:pPr>
              <w:ind w:left="283" w:hanging="170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明朝" w:hAnsi="Mangal" w:cs="Mangal"/>
                <w:sz w:val="20"/>
                <w:szCs w:val="20"/>
              </w:rPr>
              <w:t>*</w:t>
            </w:r>
            <w:r w:rsidRPr="00634000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सिकीकिन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(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डिपोजिट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)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भन्नाले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बस्ने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व्यक्तिले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सुरुमा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घरबेटीलाई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राख्न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दिने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डिपोजिटलाई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बुझाउँछ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477AAFB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(२)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सहरले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बेहोर्ने</w:t>
            </w:r>
            <w:proofErr w:type="spellEnd"/>
          </w:p>
          <w:p w14:paraId="1DE731C2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C.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घर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भाडा</w:t>
            </w:r>
            <w:proofErr w:type="spellEnd"/>
          </w:p>
          <w:p w14:paraId="496C9965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D.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  <w:t>"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रेईकिन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</w:p>
          <w:p w14:paraId="6645A130" w14:textId="77777777" w:rsidR="00634000" w:rsidRPr="00634000" w:rsidRDefault="00634000" w:rsidP="00634000">
            <w:pPr>
              <w:ind w:left="283" w:hanging="170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明朝" w:hAnsi="Mangal" w:cs="Mangal"/>
                <w:sz w:val="20"/>
                <w:szCs w:val="20"/>
              </w:rPr>
              <w:t>*</w:t>
            </w:r>
            <w:r w:rsidRPr="00634000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"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रेईकिन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"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भन्नाले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घर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भाडामा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लिँदा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घरबेटीलाई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दिइने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उपहार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रकम</w:t>
            </w:r>
            <w:proofErr w:type="spellEnd"/>
          </w:p>
          <w:p w14:paraId="1845A50D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E.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दलाली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शुल्क</w:t>
            </w:r>
            <w:proofErr w:type="spellEnd"/>
          </w:p>
          <w:p w14:paraId="42D9ABCE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F.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  <w:t>"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सिकीकिन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 xml:space="preserve"> (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डिपोजिट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hi-IN"/>
              </w:rPr>
              <w:t>)"</w:t>
            </w:r>
          </w:p>
          <w:p w14:paraId="33A0CDA3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G.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आगलागी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बिमा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क्षतिपूर्ति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बिमा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शुल्क</w:t>
            </w:r>
            <w:proofErr w:type="spellEnd"/>
          </w:p>
          <w:p w14:paraId="3AFDAADA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30902F5C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३.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बस्ने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समय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अवधि</w:t>
            </w:r>
            <w:proofErr w:type="spellEnd"/>
          </w:p>
          <w:p w14:paraId="26759ECF" w14:textId="77777777" w:rsidR="00634000" w:rsidRPr="00634000" w:rsidRDefault="00634000" w:rsidP="00634000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</w:pP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सबभन्दा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बढी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२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वर्ष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सम्म</w:t>
            </w:r>
            <w:proofErr w:type="spellEnd"/>
          </w:p>
          <w:p w14:paraId="095A427F" w14:textId="77777777" w:rsidR="00634000" w:rsidRPr="00634000" w:rsidRDefault="00634000" w:rsidP="00634000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</w:pPr>
          </w:p>
          <w:p w14:paraId="66B5A6B3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४.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आवश्यक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कागजातहरू</w:t>
            </w:r>
            <w:proofErr w:type="spellEnd"/>
          </w:p>
          <w:p w14:paraId="61C91371" w14:textId="77777777" w:rsidR="00634000" w:rsidRPr="00634000" w:rsidRDefault="00634000" w:rsidP="00634000">
            <w:pPr>
              <w:numPr>
                <w:ilvl w:val="0"/>
                <w:numId w:val="1"/>
              </w:numPr>
              <w:ind w:left="283" w:hanging="170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आवेदन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फारम</w:t>
            </w:r>
            <w:proofErr w:type="spellEnd"/>
          </w:p>
          <w:p w14:paraId="79FBBDE6" w14:textId="77777777" w:rsidR="00634000" w:rsidRPr="00634000" w:rsidRDefault="00634000" w:rsidP="00634000">
            <w:pPr>
              <w:numPr>
                <w:ilvl w:val="0"/>
                <w:numId w:val="1"/>
              </w:numPr>
              <w:ind w:left="283" w:hanging="170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निवासी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(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परिवार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सबैको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)</w:t>
            </w:r>
          </w:p>
          <w:p w14:paraId="49B11751" w14:textId="77777777" w:rsidR="00634000" w:rsidRPr="00634000" w:rsidRDefault="00634000" w:rsidP="00634000">
            <w:pPr>
              <w:numPr>
                <w:ilvl w:val="0"/>
                <w:numId w:val="1"/>
              </w:numPr>
              <w:ind w:left="283" w:hanging="170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63400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बाट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प्रभावित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(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फोटोकपी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भएपनि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हुन्छ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) 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＊</w:t>
            </w:r>
            <w:proofErr w:type="spellStart"/>
            <w:r w:rsidRPr="0063400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विपद्बाट</w:t>
            </w:r>
            <w:proofErr w:type="spellEnd"/>
            <w:r w:rsidRPr="0063400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प्रभावित</w:t>
            </w:r>
            <w:proofErr w:type="spellEnd"/>
            <w:r w:rsidRPr="0063400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भएको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प्रमाणपत्र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नभएपनि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आवेदन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दिन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सकिन्छ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9D85485" w14:textId="77777777" w:rsidR="00634000" w:rsidRPr="00634000" w:rsidRDefault="00634000" w:rsidP="00634000">
            <w:pPr>
              <w:numPr>
                <w:ilvl w:val="0"/>
                <w:numId w:val="1"/>
              </w:numPr>
              <w:ind w:left="283" w:hanging="170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6B2F40D7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५.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आवेदन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लिइने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समय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अवधि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स्थान</w:t>
            </w:r>
            <w:proofErr w:type="spellEnd"/>
          </w:p>
          <w:p w14:paraId="0ED75FBC" w14:textId="77777777" w:rsidR="00634000" w:rsidRPr="00634000" w:rsidRDefault="00634000" w:rsidP="00634000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X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महिना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X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तारिख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(X)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सम्ममा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अस्थायी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काउन्टर</w:t>
            </w:r>
            <w:proofErr w:type="spellEnd"/>
          </w:p>
          <w:p w14:paraId="77806ADD" w14:textId="77777777" w:rsidR="00634000" w:rsidRPr="00634000" w:rsidRDefault="00634000" w:rsidP="00634000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X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महिना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X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तारिख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(X)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पछि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नगरपालिका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कार्यालय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X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तला</w:t>
            </w:r>
            <w:proofErr w:type="spellEnd"/>
          </w:p>
          <w:p w14:paraId="149089A3" w14:textId="77777777" w:rsidR="00634000" w:rsidRPr="00634000" w:rsidRDefault="00634000" w:rsidP="00634000">
            <w:pPr>
              <w:ind w:left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आवश्यक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कागजातहरू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सबै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लिएर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आवेदन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दिनुहोस्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07FCF4AE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0E436F1C" w14:textId="77777777" w:rsidR="00634000" w:rsidRPr="00634000" w:rsidRDefault="00634000" w:rsidP="00634000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६.</w:t>
            </w: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सम्पर्क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फोन</w:t>
            </w:r>
            <w:proofErr w:type="spellEnd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634000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नम्बर</w:t>
            </w:r>
            <w:proofErr w:type="spellEnd"/>
          </w:p>
          <w:p w14:paraId="4C0A4BFB" w14:textId="77777777" w:rsidR="00634000" w:rsidRPr="00634000" w:rsidRDefault="00634000" w:rsidP="00634000">
            <w:pPr>
              <w:rPr>
                <w:rFonts w:ascii="Arial" w:eastAsia="ＭＳ Ｐゴシック" w:hAnsi="Arial" w:cs="Arial"/>
              </w:rPr>
            </w:pPr>
            <w:r w:rsidRPr="00634000">
              <w:rPr>
                <w:rFonts w:ascii="Mangal" w:eastAsia="ＭＳ Ｐゴシック" w:hAnsi="Mangal" w:cs="Mangal"/>
                <w:sz w:val="20"/>
                <w:szCs w:val="20"/>
              </w:rPr>
              <w:t>XXXXXXXX</w:t>
            </w:r>
          </w:p>
        </w:tc>
      </w:tr>
    </w:tbl>
    <w:p w14:paraId="195DDF3D" w14:textId="77777777" w:rsidR="00634000" w:rsidRPr="00634000" w:rsidRDefault="00634000">
      <w:pPr>
        <w:rPr>
          <w:rFonts w:hint="eastAsia"/>
        </w:rPr>
      </w:pPr>
    </w:p>
    <w:sectPr w:rsidR="00634000" w:rsidRPr="00634000" w:rsidSect="00634000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FE2C" w14:textId="77777777" w:rsidR="00634000" w:rsidRDefault="00634000" w:rsidP="00634000">
      <w:r>
        <w:separator/>
      </w:r>
    </w:p>
  </w:endnote>
  <w:endnote w:type="continuationSeparator" w:id="0">
    <w:p w14:paraId="1589CB05" w14:textId="77777777" w:rsidR="00634000" w:rsidRDefault="00634000" w:rsidP="0063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F018" w14:textId="59D5D424" w:rsidR="00634000" w:rsidRDefault="00634000" w:rsidP="0063400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F099" w14:textId="77777777" w:rsidR="00634000" w:rsidRDefault="00634000" w:rsidP="00634000">
      <w:r>
        <w:separator/>
      </w:r>
    </w:p>
  </w:footnote>
  <w:footnote w:type="continuationSeparator" w:id="0">
    <w:p w14:paraId="6344017D" w14:textId="77777777" w:rsidR="00634000" w:rsidRDefault="00634000" w:rsidP="0063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23"/>
    <w:multiLevelType w:val="hybridMultilevel"/>
    <w:tmpl w:val="1F0026E4"/>
    <w:lvl w:ilvl="0" w:tplc="74F2E1F0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44BADEC6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DFA0B7DC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141004F2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3470043A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80ACC750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E04C7472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C5CA78BE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94B2104E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54749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00"/>
    <w:rsid w:val="002C5AB0"/>
    <w:rsid w:val="005C1A04"/>
    <w:rsid w:val="006202EA"/>
    <w:rsid w:val="00634000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D7712"/>
  <w15:chartTrackingRefBased/>
  <w15:docId w15:val="{665CF69D-0145-434B-9447-43591A7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40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0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0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0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0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0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0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0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40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40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4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4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4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4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40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40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40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0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4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0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4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0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40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40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400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34000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3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34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4000"/>
  </w:style>
  <w:style w:type="paragraph" w:styleId="ad">
    <w:name w:val="footer"/>
    <w:basedOn w:val="a"/>
    <w:link w:val="ae"/>
    <w:uiPriority w:val="99"/>
    <w:unhideWhenUsed/>
    <w:rsid w:val="00634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2024-12-09T06:32:00Z</dcterms:created>
  <dcterms:modified xsi:type="dcterms:W3CDTF">2024-12-09T06:36:00Z</dcterms:modified>
</cp:coreProperties>
</file>